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BA" w:rsidRDefault="00A573BA" w:rsidP="00A57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C9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0308C9">
        <w:rPr>
          <w:rFonts w:ascii="Times New Roman" w:hAnsi="Times New Roman" w:cs="Times New Roman"/>
          <w:b/>
          <w:sz w:val="28"/>
          <w:szCs w:val="28"/>
        </w:rPr>
        <w:t>»</w:t>
      </w:r>
    </w:p>
    <w:p w:rsidR="00A573BA" w:rsidRDefault="00A573BA" w:rsidP="00A57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A573BA" w:rsidRPr="005A782E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4962" w:type="dxa"/>
          </w:tcPr>
          <w:p w:rsidR="00A573BA" w:rsidRPr="005A782E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</w:t>
            </w:r>
            <w:r w:rsidR="00686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A66" w:rsidRPr="005A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86A66" w:rsidRPr="005A782E">
              <w:rPr>
                <w:rFonts w:ascii="Times New Roman" w:hAnsi="Times New Roman" w:cs="Times New Roman"/>
                <w:sz w:val="28"/>
                <w:szCs w:val="28"/>
              </w:rPr>
              <w:t xml:space="preserve"> ступен</w:t>
            </w:r>
            <w:r w:rsidR="00686A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bookmarkEnd w:id="0"/>
          <w:p w:rsidR="00A573BA" w:rsidRPr="005A782E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Специальность 1-02 05 01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информатика</w:t>
            </w:r>
          </w:p>
          <w:p w:rsidR="00A573BA" w:rsidRPr="005A782E" w:rsidRDefault="006977F1" w:rsidP="0069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F1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компонент: модуль</w:t>
            </w:r>
            <w:r w:rsidRPr="000A72BE">
              <w:rPr>
                <w:rFonts w:cs="Times New Roman"/>
                <w:sz w:val="24"/>
                <w:szCs w:val="24"/>
              </w:rPr>
              <w:t xml:space="preserve"> </w:t>
            </w:r>
            <w:r w:rsidR="00A573BA" w:rsidRPr="00942AE0">
              <w:rPr>
                <w:rFonts w:ascii="Times New Roman" w:hAnsi="Times New Roman" w:cs="Times New Roman"/>
                <w:sz w:val="28"/>
                <w:szCs w:val="28"/>
              </w:rPr>
              <w:t>«Цикл специальных дисциплин»</w:t>
            </w:r>
          </w:p>
        </w:tc>
      </w:tr>
      <w:tr w:rsidR="00A573BA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962" w:type="dxa"/>
          </w:tcPr>
          <w:p w:rsidR="00A573BA" w:rsidRPr="00FF0EAB" w:rsidRDefault="00A573BA" w:rsidP="00A5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Арифметика целых чисел.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числа.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алгебраические структуры.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Матрицы, определители и системы линейных уравнений.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пространства.</w:t>
            </w:r>
          </w:p>
          <w:p w:rsidR="00A573BA" w:rsidRPr="00FF0EAB" w:rsidRDefault="00A573BA" w:rsidP="00A5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операторы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Евклидовы пространства.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Квадратичные формы.</w:t>
            </w:r>
          </w:p>
          <w:p w:rsidR="00A573BA" w:rsidRPr="002C6440" w:rsidRDefault="00A573BA" w:rsidP="00A5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Кольцо полиномов от одной переменной.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Полиномы от нескольких переменных.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Алгебраические структуры.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0EA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Расширения полей.</w:t>
            </w:r>
          </w:p>
        </w:tc>
      </w:tr>
      <w:tr w:rsidR="00A573BA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4962" w:type="dxa"/>
          </w:tcPr>
          <w:p w:rsidR="00A573BA" w:rsidRPr="002C6440" w:rsidRDefault="00A573BA" w:rsidP="006F3B10">
            <w:pPr>
              <w:spacing w:after="0" w:line="24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CA"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</w:t>
            </w:r>
            <w:r w:rsidR="00547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42AE0">
              <w:rPr>
                <w:rFonts w:ascii="Times New Roman" w:eastAsia="Calibri" w:hAnsi="Times New Roman" w:cs="Times New Roman"/>
                <w:sz w:val="28"/>
                <w:szCs w:val="28"/>
              </w:rPr>
              <w:t>меть применять базовые научно-теоретические знания для решения теоретических и практических  задач.</w:t>
            </w:r>
          </w:p>
        </w:tc>
      </w:tr>
      <w:tr w:rsidR="00A573BA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4962" w:type="dxa"/>
          </w:tcPr>
          <w:p w:rsidR="00A573BA" w:rsidRPr="005A782E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геометрия и преобразования плоскости</w:t>
            </w:r>
          </w:p>
        </w:tc>
      </w:tr>
      <w:tr w:rsidR="00A573BA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4962" w:type="dxa"/>
          </w:tcPr>
          <w:p w:rsidR="00A573BA" w:rsidRPr="005A782E" w:rsidRDefault="00A573BA" w:rsidP="00286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зачетных единиц</w:t>
            </w:r>
            <w:r w:rsidRPr="008C4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  <w:r w:rsidR="0046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 часов (258</w:t>
            </w:r>
            <w:r w:rsidRPr="008C4059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86161" w:rsidRPr="00286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61" w:rsidRPr="002861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405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работа)</w:t>
            </w:r>
          </w:p>
        </w:tc>
      </w:tr>
      <w:tr w:rsidR="00A573BA" w:rsidTr="00595FA6">
        <w:tc>
          <w:tcPr>
            <w:tcW w:w="4785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Семестры, требования и формы промежуточной и текущей аттестации</w:t>
            </w:r>
          </w:p>
        </w:tc>
        <w:tc>
          <w:tcPr>
            <w:tcW w:w="4962" w:type="dxa"/>
          </w:tcPr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семестр: коллоквиум, контрольная работа, экзамен</w:t>
            </w:r>
          </w:p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семестр: коллоквиум, контрольная работа, экзамен</w:t>
            </w:r>
          </w:p>
          <w:p w:rsidR="00A573BA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семестр: коллоквиум, контрольная работа, экзамен</w:t>
            </w:r>
          </w:p>
          <w:p w:rsidR="00A573BA" w:rsidRPr="005A782E" w:rsidRDefault="00A573BA" w:rsidP="00A5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семестр: коллоквиум, контрольная работа, экзамен</w:t>
            </w:r>
          </w:p>
        </w:tc>
      </w:tr>
    </w:tbl>
    <w:p w:rsidR="00A573BA" w:rsidRDefault="00A573BA" w:rsidP="00A573BA">
      <w:pPr>
        <w:rPr>
          <w:rFonts w:ascii="Times New Roman" w:hAnsi="Times New Roman" w:cs="Times New Roman"/>
          <w:b/>
          <w:sz w:val="28"/>
          <w:szCs w:val="28"/>
        </w:rPr>
      </w:pPr>
    </w:p>
    <w:p w:rsidR="00D67771" w:rsidRDefault="00D67771"/>
    <w:sectPr w:rsidR="00D6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BA"/>
    <w:rsid w:val="00286161"/>
    <w:rsid w:val="00464AE7"/>
    <w:rsid w:val="00523289"/>
    <w:rsid w:val="00547202"/>
    <w:rsid w:val="00595FA6"/>
    <w:rsid w:val="00686A66"/>
    <w:rsid w:val="006977F1"/>
    <w:rsid w:val="006F3B10"/>
    <w:rsid w:val="00A573BA"/>
    <w:rsid w:val="00D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JpSoft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USER320</cp:lastModifiedBy>
  <cp:revision>8</cp:revision>
  <dcterms:created xsi:type="dcterms:W3CDTF">2022-09-30T07:53:00Z</dcterms:created>
  <dcterms:modified xsi:type="dcterms:W3CDTF">2022-11-14T11:36:00Z</dcterms:modified>
</cp:coreProperties>
</file>